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2127"/>
        <w:gridCol w:w="2126"/>
        <w:gridCol w:w="567"/>
        <w:gridCol w:w="1843"/>
        <w:gridCol w:w="3827"/>
        <w:gridCol w:w="4962"/>
      </w:tblGrid>
      <w:tr w:rsidR="00622BD7" w:rsidRPr="000B1AE6" w:rsidTr="00622BD7">
        <w:trPr>
          <w:trHeight w:val="283"/>
        </w:trPr>
        <w:tc>
          <w:tcPr>
            <w:tcW w:w="15452" w:type="dxa"/>
            <w:gridSpan w:val="6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Style w:val="12pt"/>
                <w:rFonts w:ascii="Times New Roman" w:hAnsi="Times New Roman" w:cs="Times New Roman"/>
                <w:color w:val="auto"/>
              </w:rPr>
              <w:t>Практическая работа</w:t>
            </w:r>
            <w:bookmarkStart w:id="0" w:name="bookmark0"/>
            <w:r w:rsidRPr="00622BD7">
              <w:rPr>
                <w:rStyle w:val="12pt"/>
                <w:rFonts w:ascii="Times New Roman" w:hAnsi="Times New Roman" w:cs="Times New Roman"/>
                <w:color w:val="auto"/>
              </w:rPr>
              <w:t xml:space="preserve">. </w:t>
            </w:r>
            <w:r w:rsidRPr="00622BD7">
              <w:rPr>
                <w:rStyle w:val="113pt"/>
                <w:rFonts w:ascii="Times New Roman" w:hAnsi="Times New Roman" w:cs="Times New Roman"/>
                <w:color w:val="auto"/>
              </w:rPr>
              <w:t>Тема:</w:t>
            </w:r>
            <w:r w:rsidRPr="00622BD7">
              <w:rPr>
                <w:rStyle w:val="113pt"/>
                <w:rFonts w:ascii="Times New Roman" w:hAnsi="Times New Roman" w:cs="Times New Roman"/>
                <w:b/>
                <w:color w:val="auto"/>
              </w:rPr>
              <w:t xml:space="preserve"> «</w:t>
            </w:r>
            <w:r w:rsidRPr="00622BD7">
              <w:rPr>
                <w:rStyle w:val="113pt"/>
                <w:rFonts w:ascii="Times New Roman" w:hAnsi="Times New Roman" w:cs="Times New Roman"/>
                <w:color w:val="auto"/>
              </w:rPr>
              <w:t>Гидролиз солей</w:t>
            </w:r>
            <w:bookmarkEnd w:id="0"/>
            <w:r w:rsidRPr="00622BD7">
              <w:rPr>
                <w:rStyle w:val="113pt"/>
                <w:rFonts w:ascii="Times New Roman" w:hAnsi="Times New Roman" w:cs="Times New Roman"/>
                <w:b/>
                <w:color w:val="auto"/>
              </w:rPr>
              <w:t>»</w:t>
            </w:r>
          </w:p>
        </w:tc>
      </w:tr>
      <w:tr w:rsidR="00622BD7" w:rsidRPr="000B1AE6" w:rsidTr="00622BD7">
        <w:trPr>
          <w:trHeight w:val="283"/>
        </w:trPr>
        <w:tc>
          <w:tcPr>
            <w:tcW w:w="15452" w:type="dxa"/>
            <w:gridSpan w:val="6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Style w:val="3"/>
                <w:rFonts w:eastAsia="Arial Unicode MS"/>
                <w:b w:val="0"/>
                <w:color w:val="auto"/>
                <w:sz w:val="24"/>
                <w:szCs w:val="24"/>
              </w:rPr>
              <w:t xml:space="preserve">Цель работы: </w:t>
            </w:r>
            <w:r w:rsidRPr="00622BD7">
              <w:rPr>
                <w:rFonts w:ascii="Times New Roman" w:hAnsi="Times New Roman" w:cs="Times New Roman"/>
                <w:color w:val="auto"/>
              </w:rPr>
              <w:t>повторить тему «Гидролиз»; исследовать с помо</w:t>
            </w:r>
            <w:r w:rsidRPr="00622BD7">
              <w:rPr>
                <w:rFonts w:ascii="Times New Roman" w:hAnsi="Times New Roman" w:cs="Times New Roman"/>
                <w:color w:val="auto"/>
              </w:rPr>
              <w:softHyphen/>
              <w:t>щью индикаторов растворы солей; закрепить умение составлять схе</w:t>
            </w:r>
            <w:r w:rsidRPr="00622BD7">
              <w:rPr>
                <w:rFonts w:ascii="Times New Roman" w:hAnsi="Times New Roman" w:cs="Times New Roman"/>
                <w:color w:val="auto"/>
              </w:rPr>
              <w:softHyphen/>
              <w:t>мы гидролиза солей.</w:t>
            </w:r>
          </w:p>
        </w:tc>
      </w:tr>
      <w:tr w:rsidR="00622BD7" w:rsidRPr="000B1AE6" w:rsidTr="00622BD7">
        <w:trPr>
          <w:trHeight w:val="283"/>
        </w:trPr>
        <w:tc>
          <w:tcPr>
            <w:tcW w:w="15452" w:type="dxa"/>
            <w:gridSpan w:val="6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622BD7">
              <w:rPr>
                <w:rStyle w:val="3"/>
                <w:rFonts w:eastAsia="Arial Unicode MS"/>
                <w:b w:val="0"/>
                <w:color w:val="auto"/>
                <w:sz w:val="24"/>
                <w:szCs w:val="24"/>
              </w:rPr>
              <w:t>Оборудование и реактивы:</w:t>
            </w:r>
            <w:r>
              <w:rPr>
                <w:rStyle w:val="3"/>
                <w:rFonts w:eastAsia="Arial Unicode MS"/>
                <w:b w:val="0"/>
                <w:color w:val="auto"/>
                <w:sz w:val="24"/>
                <w:szCs w:val="24"/>
              </w:rPr>
              <w:t xml:space="preserve"> </w:t>
            </w:r>
            <w:r w:rsidRPr="00622BD7">
              <w:rPr>
                <w:rFonts w:ascii="Times New Roman" w:hAnsi="Times New Roman" w:cs="Times New Roman"/>
                <w:color w:val="auto"/>
              </w:rPr>
              <w:t>штатив с пробирками; растворы ин</w:t>
            </w:r>
            <w:r w:rsidRPr="00622BD7">
              <w:rPr>
                <w:rFonts w:ascii="Times New Roman" w:hAnsi="Times New Roman" w:cs="Times New Roman"/>
                <w:color w:val="auto"/>
              </w:rPr>
              <w:softHyphen/>
              <w:t>дикаторов - фенолфталеина, лакмуса, растворы солей: нитрата ка</w:t>
            </w:r>
            <w:r w:rsidRPr="00622BD7">
              <w:rPr>
                <w:rFonts w:ascii="Times New Roman" w:hAnsi="Times New Roman" w:cs="Times New Roman"/>
                <w:color w:val="auto"/>
              </w:rPr>
              <w:softHyphen/>
              <w:t>лия, хлорида меди (II), карбоната натрия.</w:t>
            </w:r>
            <w:proofErr w:type="gramEnd"/>
          </w:p>
        </w:tc>
      </w:tr>
      <w:tr w:rsidR="00622BD7" w:rsidRPr="000B1AE6" w:rsidTr="00622BD7">
        <w:trPr>
          <w:trHeight w:val="283"/>
        </w:trPr>
        <w:tc>
          <w:tcPr>
            <w:tcW w:w="15452" w:type="dxa"/>
            <w:gridSpan w:val="6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Style w:val="32pt"/>
                <w:rFonts w:eastAsia="Arial Unicode MS"/>
                <w:color w:val="auto"/>
                <w:spacing w:val="0"/>
                <w:sz w:val="24"/>
                <w:szCs w:val="24"/>
              </w:rPr>
              <w:t>Задание.</w:t>
            </w:r>
            <w:r w:rsidRPr="00622BD7">
              <w:rPr>
                <w:rStyle w:val="32pt"/>
                <w:rFonts w:eastAsia="Arial Unicode MS"/>
                <w:color w:val="auto"/>
                <w:sz w:val="24"/>
                <w:szCs w:val="24"/>
              </w:rPr>
              <w:t xml:space="preserve"> </w:t>
            </w:r>
            <w:r w:rsidRPr="00622BD7">
              <w:rPr>
                <w:rFonts w:ascii="Times New Roman" w:hAnsi="Times New Roman" w:cs="Times New Roman"/>
                <w:color w:val="auto"/>
              </w:rPr>
              <w:t>Испытайте с помощью индикаторов растворы вы</w:t>
            </w:r>
            <w:r w:rsidRPr="00622BD7">
              <w:rPr>
                <w:rFonts w:ascii="Times New Roman" w:hAnsi="Times New Roman" w:cs="Times New Roman"/>
                <w:color w:val="auto"/>
              </w:rPr>
              <w:softHyphen/>
              <w:t>данных солей, запишите схемы гидролиза, сделайте выводы о харак</w:t>
            </w:r>
            <w:r w:rsidRPr="00622BD7">
              <w:rPr>
                <w:rFonts w:ascii="Times New Roman" w:hAnsi="Times New Roman" w:cs="Times New Roman"/>
                <w:color w:val="auto"/>
              </w:rPr>
              <w:softHyphen/>
              <w:t>тере среды. По итогам проведенных опытов заполните таблицу, сделайте вывод.</w:t>
            </w:r>
          </w:p>
        </w:tc>
      </w:tr>
      <w:tr w:rsidR="00622BD7" w:rsidRPr="000B1AE6" w:rsidTr="00622BD7">
        <w:trPr>
          <w:cantSplit/>
          <w:trHeight w:val="1282"/>
        </w:trPr>
        <w:tc>
          <w:tcPr>
            <w:tcW w:w="2127" w:type="dxa"/>
          </w:tcPr>
          <w:p w:rsidR="00622BD7" w:rsidRPr="00622BD7" w:rsidRDefault="00622BD7" w:rsidP="00622B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Опыт</w:t>
            </w:r>
          </w:p>
        </w:tc>
        <w:tc>
          <w:tcPr>
            <w:tcW w:w="2126" w:type="dxa"/>
          </w:tcPr>
          <w:p w:rsidR="00622BD7" w:rsidRPr="00622BD7" w:rsidRDefault="00622BD7" w:rsidP="00622B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Исходные вещества</w:t>
            </w:r>
          </w:p>
        </w:tc>
        <w:tc>
          <w:tcPr>
            <w:tcW w:w="567" w:type="dxa"/>
            <w:textDirection w:val="btLr"/>
          </w:tcPr>
          <w:p w:rsidR="00622BD7" w:rsidRPr="00622BD7" w:rsidRDefault="00622BD7" w:rsidP="00622BD7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Условия реакции</w:t>
            </w:r>
          </w:p>
        </w:tc>
        <w:tc>
          <w:tcPr>
            <w:tcW w:w="1843" w:type="dxa"/>
          </w:tcPr>
          <w:p w:rsidR="00622BD7" w:rsidRPr="00622BD7" w:rsidRDefault="00622BD7" w:rsidP="00622B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Признаки реакции</w:t>
            </w:r>
          </w:p>
        </w:tc>
        <w:tc>
          <w:tcPr>
            <w:tcW w:w="3827" w:type="dxa"/>
          </w:tcPr>
          <w:p w:rsidR="00622BD7" w:rsidRPr="00622BD7" w:rsidRDefault="00622BD7" w:rsidP="00622B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Уравнение реакции</w:t>
            </w:r>
          </w:p>
        </w:tc>
        <w:tc>
          <w:tcPr>
            <w:tcW w:w="4962" w:type="dxa"/>
          </w:tcPr>
          <w:p w:rsidR="00622BD7" w:rsidRPr="00622BD7" w:rsidRDefault="00622BD7" w:rsidP="00622B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Вывод</w:t>
            </w:r>
          </w:p>
        </w:tc>
      </w:tr>
      <w:tr w:rsidR="00622BD7" w:rsidRPr="000B1AE6" w:rsidTr="00622BD7">
        <w:trPr>
          <w:cantSplit/>
          <w:trHeight w:val="1134"/>
        </w:trPr>
        <w:tc>
          <w:tcPr>
            <w:tcW w:w="2127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Исследо</w:t>
            </w:r>
            <w:r w:rsidRPr="00622BD7">
              <w:rPr>
                <w:rFonts w:ascii="Times New Roman" w:hAnsi="Times New Roman" w:cs="Times New Roman"/>
              </w:rPr>
              <w:softHyphen/>
              <w:t>вание раствора нитрата калия</w:t>
            </w:r>
          </w:p>
        </w:tc>
        <w:tc>
          <w:tcPr>
            <w:tcW w:w="2126" w:type="dxa"/>
          </w:tcPr>
          <w:p w:rsidR="00622BD7" w:rsidRPr="00622BD7" w:rsidRDefault="00435D4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Нитрат калия (рас</w:t>
            </w:r>
            <w:r>
              <w:rPr>
                <w:rFonts w:ascii="Times New Roman" w:hAnsi="Times New Roman" w:cs="Times New Roman"/>
              </w:rPr>
              <w:softHyphen/>
              <w:t xml:space="preserve">твор), </w:t>
            </w:r>
            <w:r w:rsidR="00622BD7" w:rsidRPr="00622BD7">
              <w:rPr>
                <w:rFonts w:ascii="Times New Roman" w:hAnsi="Times New Roman" w:cs="Times New Roman"/>
              </w:rPr>
              <w:t>лакмус, фенол</w:t>
            </w:r>
            <w:r w:rsidR="00622BD7" w:rsidRPr="00622BD7">
              <w:rPr>
                <w:rFonts w:ascii="Times New Roman" w:hAnsi="Times New Roman" w:cs="Times New Roman"/>
              </w:rPr>
              <w:softHyphen/>
              <w:t>фталеин</w:t>
            </w:r>
          </w:p>
        </w:tc>
        <w:tc>
          <w:tcPr>
            <w:tcW w:w="567" w:type="dxa"/>
            <w:textDirection w:val="btLr"/>
          </w:tcPr>
          <w:p w:rsidR="00622BD7" w:rsidRPr="00622BD7" w:rsidRDefault="00622BD7" w:rsidP="00622BD7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Обыч</w:t>
            </w:r>
            <w:r w:rsidRPr="00622BD7">
              <w:rPr>
                <w:rFonts w:ascii="Times New Roman" w:hAnsi="Times New Roman" w:cs="Times New Roman"/>
              </w:rPr>
              <w:softHyphen/>
              <w:t>ные</w:t>
            </w:r>
          </w:p>
        </w:tc>
        <w:tc>
          <w:tcPr>
            <w:tcW w:w="1843" w:type="dxa"/>
          </w:tcPr>
          <w:p w:rsidR="00622BD7" w:rsidRPr="00622BD7" w:rsidRDefault="00622BD7" w:rsidP="00622B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622BD7" w:rsidRPr="00622BD7" w:rsidRDefault="00622BD7" w:rsidP="00622BD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962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Изменение окраски индикаторов не наблюда</w:t>
            </w:r>
            <w:r w:rsidRPr="00622BD7">
              <w:rPr>
                <w:rFonts w:ascii="Times New Roman" w:hAnsi="Times New Roman" w:cs="Times New Roman"/>
              </w:rPr>
              <w:softHyphen/>
              <w:t>ется, гидро</w:t>
            </w:r>
            <w:r w:rsidRPr="00622BD7">
              <w:rPr>
                <w:rFonts w:ascii="Times New Roman" w:hAnsi="Times New Roman" w:cs="Times New Roman"/>
              </w:rPr>
              <w:softHyphen/>
              <w:t>лиз не идет, т.к. соль образована катионом сильного основания и анионом сильной ки</w:t>
            </w:r>
            <w:r w:rsidRPr="00622BD7">
              <w:rPr>
                <w:rFonts w:ascii="Times New Roman" w:hAnsi="Times New Roman" w:cs="Times New Roman"/>
              </w:rPr>
              <w:softHyphen/>
              <w:t>слоты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22BD7" w:rsidRPr="000B1AE6" w:rsidTr="00622BD7">
        <w:trPr>
          <w:cantSplit/>
          <w:trHeight w:val="1134"/>
        </w:trPr>
        <w:tc>
          <w:tcPr>
            <w:tcW w:w="2127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Исследо</w:t>
            </w:r>
            <w:r w:rsidRPr="00622BD7">
              <w:rPr>
                <w:rFonts w:ascii="Times New Roman" w:hAnsi="Times New Roman" w:cs="Times New Roman"/>
              </w:rPr>
              <w:softHyphen/>
              <w:t>вание раствора хлорида меди (II)</w:t>
            </w:r>
          </w:p>
        </w:tc>
        <w:tc>
          <w:tcPr>
            <w:tcW w:w="2126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Хлорид меди (II) (рас</w:t>
            </w:r>
            <w:r w:rsidRPr="00622BD7">
              <w:rPr>
                <w:rFonts w:ascii="Times New Roman" w:hAnsi="Times New Roman" w:cs="Times New Roman"/>
              </w:rPr>
              <w:softHyphen/>
              <w:t>твор), лакмус, фенол</w:t>
            </w:r>
            <w:r w:rsidRPr="00622BD7">
              <w:rPr>
                <w:rFonts w:ascii="Times New Roman" w:hAnsi="Times New Roman" w:cs="Times New Roman"/>
              </w:rPr>
              <w:softHyphen/>
              <w:t>фталеин</w:t>
            </w:r>
          </w:p>
        </w:tc>
        <w:tc>
          <w:tcPr>
            <w:tcW w:w="567" w:type="dxa"/>
            <w:textDirection w:val="btLr"/>
          </w:tcPr>
          <w:p w:rsidR="00622BD7" w:rsidRPr="00622BD7" w:rsidRDefault="00622BD7" w:rsidP="00622BD7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Обыч</w:t>
            </w:r>
            <w:r w:rsidRPr="00622BD7">
              <w:rPr>
                <w:rFonts w:ascii="Times New Roman" w:hAnsi="Times New Roman" w:cs="Times New Roman"/>
              </w:rPr>
              <w:softHyphen/>
              <w:t>ные</w:t>
            </w:r>
          </w:p>
        </w:tc>
        <w:tc>
          <w:tcPr>
            <w:tcW w:w="1843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Синий лакмус стано</w:t>
            </w:r>
            <w:r w:rsidRPr="00622BD7">
              <w:rPr>
                <w:rFonts w:ascii="Times New Roman" w:hAnsi="Times New Roman" w:cs="Times New Roman"/>
              </w:rPr>
              <w:softHyphen/>
              <w:t>вится красным</w:t>
            </w:r>
          </w:p>
        </w:tc>
        <w:tc>
          <w:tcPr>
            <w:tcW w:w="3827" w:type="dxa"/>
          </w:tcPr>
          <w:p w:rsidR="00622BD7" w:rsidRPr="00622BD7" w:rsidRDefault="00622BD7" w:rsidP="00622BD7">
            <w:pPr>
              <w:pStyle w:val="20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622BD7">
              <w:rPr>
                <w:sz w:val="24"/>
                <w:szCs w:val="24"/>
              </w:rPr>
              <w:t>С</w:t>
            </w:r>
            <w:r w:rsidRPr="00622BD7">
              <w:rPr>
                <w:sz w:val="24"/>
                <w:szCs w:val="24"/>
                <w:lang w:val="en-US"/>
              </w:rPr>
              <w:t>u</w:t>
            </w:r>
            <w:r w:rsidRPr="00622BD7">
              <w:rPr>
                <w:sz w:val="24"/>
                <w:szCs w:val="24"/>
              </w:rPr>
              <w:t>С1</w:t>
            </w:r>
            <w:r w:rsidRPr="00622BD7">
              <w:rPr>
                <w:sz w:val="24"/>
                <w:szCs w:val="24"/>
                <w:vertAlign w:val="subscript"/>
              </w:rPr>
              <w:t>2</w:t>
            </w:r>
            <w:r w:rsidRPr="00622BD7">
              <w:rPr>
                <w:sz w:val="24"/>
                <w:szCs w:val="24"/>
              </w:rPr>
              <w:t xml:space="preserve"> + Н</w:t>
            </w:r>
            <w:r w:rsidRPr="00622BD7">
              <w:rPr>
                <w:sz w:val="24"/>
                <w:szCs w:val="24"/>
                <w:vertAlign w:val="subscript"/>
              </w:rPr>
              <w:t>2</w:t>
            </w:r>
            <w:r w:rsidR="00435D47">
              <w:rPr>
                <w:sz w:val="24"/>
                <w:szCs w:val="24"/>
                <w:lang w:val="en-US"/>
              </w:rPr>
              <w:t>O</w:t>
            </w:r>
            <w:r w:rsidRPr="00622BD7">
              <w:rPr>
                <w:sz w:val="24"/>
                <w:szCs w:val="24"/>
              </w:rPr>
              <w:t xml:space="preserve"> = </w:t>
            </w:r>
            <w:proofErr w:type="spellStart"/>
            <w:r w:rsidRPr="00622BD7">
              <w:rPr>
                <w:sz w:val="24"/>
                <w:szCs w:val="24"/>
                <w:lang w:val="en-US"/>
              </w:rPr>
              <w:t>CuOHCl</w:t>
            </w:r>
            <w:proofErr w:type="spellEnd"/>
            <w:r w:rsidRPr="00622BD7">
              <w:rPr>
                <w:sz w:val="24"/>
                <w:szCs w:val="24"/>
              </w:rPr>
              <w:t>+</w:t>
            </w:r>
            <w:proofErr w:type="spellStart"/>
            <w:r w:rsidRPr="00622BD7"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622BD7">
              <w:rPr>
                <w:sz w:val="24"/>
                <w:szCs w:val="24"/>
              </w:rPr>
              <w:t>;</w:t>
            </w:r>
          </w:p>
          <w:p w:rsidR="00622BD7" w:rsidRPr="00622BD7" w:rsidRDefault="00622BD7" w:rsidP="00622BD7">
            <w:pPr>
              <w:pStyle w:val="20"/>
              <w:shd w:val="clear" w:color="auto" w:fill="auto"/>
              <w:spacing w:before="60" w:after="60" w:line="360" w:lineRule="auto"/>
              <w:jc w:val="both"/>
              <w:rPr>
                <w:sz w:val="24"/>
                <w:szCs w:val="24"/>
              </w:rPr>
            </w:pPr>
            <w:r w:rsidRPr="00622BD7">
              <w:rPr>
                <w:sz w:val="24"/>
                <w:szCs w:val="24"/>
                <w:lang w:val="en-US"/>
              </w:rPr>
              <w:t>Cu</w:t>
            </w:r>
            <w:r w:rsidRPr="00622BD7">
              <w:rPr>
                <w:sz w:val="24"/>
                <w:szCs w:val="24"/>
                <w:vertAlign w:val="superscript"/>
              </w:rPr>
              <w:t>2+</w:t>
            </w:r>
            <w:r w:rsidRPr="00622BD7">
              <w:rPr>
                <w:sz w:val="24"/>
                <w:szCs w:val="24"/>
              </w:rPr>
              <w:t xml:space="preserve"> + Н</w:t>
            </w:r>
            <w:r w:rsidRPr="00622BD7">
              <w:rPr>
                <w:sz w:val="24"/>
                <w:szCs w:val="24"/>
                <w:vertAlign w:val="subscript"/>
              </w:rPr>
              <w:t>2</w:t>
            </w:r>
            <w:r w:rsidR="00435D47">
              <w:rPr>
                <w:sz w:val="24"/>
                <w:szCs w:val="24"/>
                <w:lang w:val="en-US"/>
              </w:rPr>
              <w:t>O</w:t>
            </w:r>
            <w:r w:rsidRPr="00622BD7">
              <w:rPr>
                <w:sz w:val="24"/>
                <w:szCs w:val="24"/>
              </w:rPr>
              <w:t xml:space="preserve"> = </w:t>
            </w:r>
            <w:proofErr w:type="spellStart"/>
            <w:r w:rsidRPr="00622BD7">
              <w:rPr>
                <w:sz w:val="24"/>
                <w:szCs w:val="24"/>
                <w:lang w:val="en-US"/>
              </w:rPr>
              <w:t>CuOH</w:t>
            </w:r>
            <w:proofErr w:type="spellEnd"/>
            <w:r w:rsidRPr="00622BD7">
              <w:rPr>
                <w:sz w:val="24"/>
                <w:szCs w:val="24"/>
                <w:vertAlign w:val="superscript"/>
              </w:rPr>
              <w:t>+</w:t>
            </w:r>
            <w:r w:rsidRPr="00622BD7">
              <w:rPr>
                <w:sz w:val="24"/>
                <w:szCs w:val="24"/>
              </w:rPr>
              <w:t xml:space="preserve"> + Н</w:t>
            </w:r>
            <w:r w:rsidRPr="00622BD7">
              <w:rPr>
                <w:sz w:val="24"/>
                <w:szCs w:val="24"/>
                <w:vertAlign w:val="superscript"/>
              </w:rPr>
              <w:t>+</w:t>
            </w:r>
            <w:r w:rsidRPr="00622BD7">
              <w:rPr>
                <w:sz w:val="24"/>
                <w:szCs w:val="24"/>
              </w:rPr>
              <w:t>;</w:t>
            </w:r>
          </w:p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[Н</w:t>
            </w:r>
            <w:r w:rsidRPr="00622BD7">
              <w:rPr>
                <w:rFonts w:ascii="Times New Roman" w:hAnsi="Times New Roman" w:cs="Times New Roman"/>
                <w:vertAlign w:val="superscript"/>
              </w:rPr>
              <w:t>+</w:t>
            </w:r>
            <w:r w:rsidRPr="00622BD7">
              <w:rPr>
                <w:rFonts w:ascii="Times New Roman" w:hAnsi="Times New Roman" w:cs="Times New Roman"/>
              </w:rPr>
              <w:t>]&gt;[ОН</w:t>
            </w:r>
            <w:proofErr w:type="gramStart"/>
            <w:r w:rsidRPr="00622BD7">
              <w:rPr>
                <w:rFonts w:ascii="Times New Roman" w:hAnsi="Times New Roman" w:cs="Times New Roman"/>
                <w:vertAlign w:val="superscript"/>
              </w:rPr>
              <w:t>-</w:t>
            </w:r>
            <w:r w:rsidRPr="00622BD7">
              <w:rPr>
                <w:rFonts w:ascii="Times New Roman" w:hAnsi="Times New Roman" w:cs="Times New Roman"/>
              </w:rPr>
              <w:t>]</w:t>
            </w:r>
            <w:proofErr w:type="gramEnd"/>
          </w:p>
        </w:tc>
        <w:tc>
          <w:tcPr>
            <w:tcW w:w="4962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Гидролиз хлорида меди (II) идет по катиону, среда кислая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22BD7" w:rsidRPr="000B1AE6" w:rsidTr="00622BD7">
        <w:trPr>
          <w:cantSplit/>
          <w:trHeight w:val="1134"/>
        </w:trPr>
        <w:tc>
          <w:tcPr>
            <w:tcW w:w="2127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Исследова</w:t>
            </w:r>
            <w:r w:rsidRPr="00622BD7">
              <w:rPr>
                <w:rFonts w:ascii="Times New Roman" w:hAnsi="Times New Roman" w:cs="Times New Roman"/>
              </w:rPr>
              <w:softHyphen/>
              <w:t>ние рас</w:t>
            </w:r>
            <w:r w:rsidRPr="00622BD7">
              <w:rPr>
                <w:rFonts w:ascii="Times New Roman" w:hAnsi="Times New Roman" w:cs="Times New Roman"/>
              </w:rPr>
              <w:softHyphen/>
              <w:t>твора карбона</w:t>
            </w:r>
            <w:r w:rsidRPr="00622BD7">
              <w:rPr>
                <w:rFonts w:ascii="Times New Roman" w:hAnsi="Times New Roman" w:cs="Times New Roman"/>
              </w:rPr>
              <w:softHyphen/>
              <w:t>та на</w:t>
            </w:r>
            <w:r w:rsidRPr="00622BD7">
              <w:rPr>
                <w:rFonts w:ascii="Times New Roman" w:hAnsi="Times New Roman" w:cs="Times New Roman"/>
              </w:rPr>
              <w:softHyphen/>
              <w:t>трия</w:t>
            </w:r>
          </w:p>
        </w:tc>
        <w:tc>
          <w:tcPr>
            <w:tcW w:w="2126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Карбонат натрия (рас</w:t>
            </w:r>
            <w:r w:rsidRPr="00622BD7">
              <w:rPr>
                <w:rFonts w:ascii="Times New Roman" w:hAnsi="Times New Roman" w:cs="Times New Roman"/>
              </w:rPr>
              <w:softHyphen/>
              <w:t>твор), лакмус, фенол</w:t>
            </w:r>
            <w:r w:rsidRPr="00622BD7">
              <w:rPr>
                <w:rFonts w:ascii="Times New Roman" w:hAnsi="Times New Roman" w:cs="Times New Roman"/>
              </w:rPr>
              <w:softHyphen/>
              <w:t>фталеин</w:t>
            </w:r>
          </w:p>
        </w:tc>
        <w:tc>
          <w:tcPr>
            <w:tcW w:w="567" w:type="dxa"/>
            <w:textDirection w:val="btLr"/>
          </w:tcPr>
          <w:p w:rsidR="00622BD7" w:rsidRPr="00622BD7" w:rsidRDefault="00622BD7" w:rsidP="00622BD7">
            <w:pPr>
              <w:spacing w:line="360" w:lineRule="auto"/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Обыч</w:t>
            </w:r>
            <w:r w:rsidRPr="00622BD7">
              <w:rPr>
                <w:rFonts w:ascii="Times New Roman" w:hAnsi="Times New Roman" w:cs="Times New Roman"/>
              </w:rPr>
              <w:softHyphen/>
              <w:t>ные</w:t>
            </w:r>
          </w:p>
        </w:tc>
        <w:tc>
          <w:tcPr>
            <w:tcW w:w="1843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Фенолфталеин становится малино</w:t>
            </w:r>
            <w:r w:rsidRPr="00622BD7">
              <w:rPr>
                <w:rFonts w:ascii="Times New Roman" w:hAnsi="Times New Roman" w:cs="Times New Roman"/>
              </w:rPr>
              <w:softHyphen/>
              <w:t>вым</w:t>
            </w:r>
          </w:p>
        </w:tc>
        <w:tc>
          <w:tcPr>
            <w:tcW w:w="3827" w:type="dxa"/>
          </w:tcPr>
          <w:p w:rsidR="00622BD7" w:rsidRPr="00622BD7" w:rsidRDefault="00622BD7" w:rsidP="00622BD7">
            <w:pPr>
              <w:pStyle w:val="20"/>
              <w:shd w:val="clear" w:color="auto" w:fill="auto"/>
              <w:spacing w:after="60" w:line="360" w:lineRule="auto"/>
              <w:ind w:left="100"/>
              <w:rPr>
                <w:sz w:val="24"/>
                <w:szCs w:val="24"/>
              </w:rPr>
            </w:pPr>
            <w:r w:rsidRPr="00622BD7">
              <w:rPr>
                <w:sz w:val="24"/>
                <w:szCs w:val="24"/>
                <w:lang w:val="en-US"/>
              </w:rPr>
              <w:t>Na</w:t>
            </w:r>
            <w:r w:rsidRPr="00622BD7">
              <w:rPr>
                <w:sz w:val="24"/>
                <w:szCs w:val="24"/>
                <w:vertAlign w:val="subscript"/>
              </w:rPr>
              <w:t>2</w:t>
            </w:r>
            <w:r w:rsidRPr="00622BD7">
              <w:rPr>
                <w:sz w:val="24"/>
                <w:szCs w:val="24"/>
                <w:lang w:val="en-US"/>
              </w:rPr>
              <w:t>C</w:t>
            </w:r>
            <w:r w:rsidR="00435D47">
              <w:rPr>
                <w:sz w:val="24"/>
                <w:szCs w:val="24"/>
                <w:lang w:val="en-US"/>
              </w:rPr>
              <w:t>O</w:t>
            </w:r>
            <w:r w:rsidRPr="00622BD7">
              <w:rPr>
                <w:sz w:val="24"/>
                <w:szCs w:val="24"/>
                <w:vertAlign w:val="subscript"/>
              </w:rPr>
              <w:t>3</w:t>
            </w:r>
            <w:r w:rsidRPr="00622BD7">
              <w:rPr>
                <w:sz w:val="24"/>
                <w:szCs w:val="24"/>
              </w:rPr>
              <w:t xml:space="preserve"> + Н</w:t>
            </w:r>
            <w:r w:rsidRPr="00622BD7">
              <w:rPr>
                <w:sz w:val="24"/>
                <w:szCs w:val="24"/>
                <w:vertAlign w:val="subscript"/>
              </w:rPr>
              <w:t>2</w:t>
            </w:r>
            <w:r w:rsidR="00435D47">
              <w:rPr>
                <w:sz w:val="24"/>
                <w:szCs w:val="24"/>
                <w:lang w:val="en-US"/>
              </w:rPr>
              <w:t>O</w:t>
            </w:r>
            <w:r w:rsidRPr="00622BD7">
              <w:rPr>
                <w:sz w:val="24"/>
                <w:szCs w:val="24"/>
              </w:rPr>
              <w:t xml:space="preserve"> = </w:t>
            </w:r>
            <w:proofErr w:type="spellStart"/>
            <w:r w:rsidRPr="00622BD7">
              <w:rPr>
                <w:sz w:val="24"/>
                <w:szCs w:val="24"/>
                <w:lang w:val="en-US"/>
              </w:rPr>
              <w:t>NaHC</w:t>
            </w:r>
            <w:r w:rsidR="00435D47">
              <w:rPr>
                <w:sz w:val="24"/>
                <w:szCs w:val="24"/>
                <w:lang w:val="en-US"/>
              </w:rPr>
              <w:t>O</w:t>
            </w:r>
            <w:proofErr w:type="spellEnd"/>
            <w:r w:rsidRPr="00622BD7">
              <w:rPr>
                <w:sz w:val="24"/>
                <w:szCs w:val="24"/>
                <w:vertAlign w:val="subscript"/>
              </w:rPr>
              <w:t>3</w:t>
            </w:r>
            <w:r w:rsidRPr="00622BD7">
              <w:rPr>
                <w:sz w:val="24"/>
                <w:szCs w:val="24"/>
              </w:rPr>
              <w:t>+</w:t>
            </w:r>
            <w:r w:rsidRPr="00622BD7">
              <w:rPr>
                <w:sz w:val="24"/>
                <w:szCs w:val="24"/>
                <w:lang w:val="en-US"/>
              </w:rPr>
              <w:t>NaOH</w:t>
            </w:r>
            <w:r w:rsidRPr="00622BD7">
              <w:rPr>
                <w:sz w:val="24"/>
                <w:szCs w:val="24"/>
              </w:rPr>
              <w:t>;</w:t>
            </w:r>
          </w:p>
          <w:p w:rsidR="00622BD7" w:rsidRPr="00622BD7" w:rsidRDefault="00622BD7" w:rsidP="00622BD7">
            <w:pPr>
              <w:pStyle w:val="20"/>
              <w:shd w:val="clear" w:color="auto" w:fill="auto"/>
              <w:spacing w:before="60" w:after="60" w:line="360" w:lineRule="auto"/>
              <w:ind w:left="100"/>
              <w:rPr>
                <w:sz w:val="24"/>
                <w:szCs w:val="24"/>
              </w:rPr>
            </w:pPr>
            <w:r w:rsidRPr="00622BD7">
              <w:rPr>
                <w:sz w:val="24"/>
                <w:szCs w:val="24"/>
              </w:rPr>
              <w:t>СО</w:t>
            </w:r>
            <w:r w:rsidRPr="00622BD7">
              <w:rPr>
                <w:sz w:val="24"/>
                <w:szCs w:val="24"/>
                <w:vertAlign w:val="subscript"/>
              </w:rPr>
              <w:t>3</w:t>
            </w:r>
            <w:r w:rsidRPr="00622BD7">
              <w:rPr>
                <w:sz w:val="24"/>
                <w:szCs w:val="24"/>
                <w:vertAlign w:val="superscript"/>
              </w:rPr>
              <w:t>2–</w:t>
            </w:r>
            <w:r w:rsidRPr="00622BD7">
              <w:rPr>
                <w:sz w:val="24"/>
                <w:szCs w:val="24"/>
              </w:rPr>
              <w:t>+ Н</w:t>
            </w:r>
            <w:r w:rsidRPr="00622BD7">
              <w:rPr>
                <w:sz w:val="24"/>
                <w:szCs w:val="24"/>
                <w:vertAlign w:val="subscript"/>
              </w:rPr>
              <w:t>2</w:t>
            </w:r>
            <w:r w:rsidR="00435D47">
              <w:rPr>
                <w:sz w:val="24"/>
                <w:szCs w:val="24"/>
                <w:lang w:val="en-US"/>
              </w:rPr>
              <w:t>O</w:t>
            </w:r>
            <w:r w:rsidRPr="00622BD7">
              <w:rPr>
                <w:sz w:val="24"/>
                <w:szCs w:val="24"/>
              </w:rPr>
              <w:t xml:space="preserve"> = НСО</w:t>
            </w:r>
            <w:r w:rsidRPr="00622BD7">
              <w:rPr>
                <w:sz w:val="24"/>
                <w:szCs w:val="24"/>
                <w:vertAlign w:val="subscript"/>
              </w:rPr>
              <w:t>3</w:t>
            </w:r>
            <w:r w:rsidRPr="00622BD7">
              <w:rPr>
                <w:sz w:val="24"/>
                <w:szCs w:val="24"/>
                <w:vertAlign w:val="superscript"/>
              </w:rPr>
              <w:t>–</w:t>
            </w:r>
            <w:r w:rsidRPr="00622BD7">
              <w:rPr>
                <w:sz w:val="24"/>
                <w:szCs w:val="24"/>
              </w:rPr>
              <w:t xml:space="preserve"> + ОН</w:t>
            </w:r>
            <w:r w:rsidRPr="00622BD7">
              <w:rPr>
                <w:sz w:val="24"/>
                <w:szCs w:val="24"/>
                <w:vertAlign w:val="superscript"/>
              </w:rPr>
              <w:t>–</w:t>
            </w:r>
          </w:p>
          <w:p w:rsidR="00622BD7" w:rsidRPr="00622BD7" w:rsidRDefault="00622BD7" w:rsidP="00622BD7">
            <w:pPr>
              <w:pStyle w:val="20"/>
              <w:shd w:val="clear" w:color="auto" w:fill="auto"/>
              <w:spacing w:after="60" w:line="360" w:lineRule="auto"/>
              <w:ind w:left="100"/>
              <w:rPr>
                <w:sz w:val="24"/>
                <w:szCs w:val="24"/>
              </w:rPr>
            </w:pPr>
            <w:r w:rsidRPr="00622BD7">
              <w:rPr>
                <w:sz w:val="24"/>
                <w:szCs w:val="24"/>
              </w:rPr>
              <w:t>[Н</w:t>
            </w:r>
            <w:r w:rsidRPr="00622BD7">
              <w:rPr>
                <w:sz w:val="24"/>
                <w:szCs w:val="24"/>
                <w:vertAlign w:val="superscript"/>
              </w:rPr>
              <w:t>+</w:t>
            </w:r>
            <w:r w:rsidRPr="00622BD7">
              <w:rPr>
                <w:sz w:val="24"/>
                <w:szCs w:val="24"/>
              </w:rPr>
              <w:t>]&lt;[ОН</w:t>
            </w:r>
            <w:proofErr w:type="gramStart"/>
            <w:r w:rsidRPr="00622BD7">
              <w:rPr>
                <w:sz w:val="24"/>
                <w:szCs w:val="24"/>
                <w:vertAlign w:val="superscript"/>
              </w:rPr>
              <w:t>-</w:t>
            </w:r>
            <w:r w:rsidRPr="00622BD7">
              <w:rPr>
                <w:sz w:val="24"/>
                <w:szCs w:val="24"/>
              </w:rPr>
              <w:t>]</w:t>
            </w:r>
            <w:proofErr w:type="gramEnd"/>
          </w:p>
        </w:tc>
        <w:tc>
          <w:tcPr>
            <w:tcW w:w="4962" w:type="dxa"/>
          </w:tcPr>
          <w:p w:rsidR="00622BD7" w:rsidRPr="00622BD7" w:rsidRDefault="00622BD7" w:rsidP="00622BD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22BD7">
              <w:rPr>
                <w:rFonts w:ascii="Times New Roman" w:hAnsi="Times New Roman" w:cs="Times New Roman"/>
              </w:rPr>
              <w:t>Гидролиз карбоната натрия идет по аниону, среда ще</w:t>
            </w:r>
            <w:r w:rsidRPr="00622BD7">
              <w:rPr>
                <w:rFonts w:ascii="Times New Roman" w:hAnsi="Times New Roman" w:cs="Times New Roman"/>
              </w:rPr>
              <w:softHyphen/>
              <w:t>лочная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622BD7" w:rsidRDefault="00622BD7" w:rsidP="00622BD7">
      <w:pPr>
        <w:pStyle w:val="31"/>
        <w:shd w:val="clear" w:color="auto" w:fill="auto"/>
        <w:spacing w:before="0" w:after="0" w:line="240" w:lineRule="auto"/>
        <w:ind w:right="20" w:firstLine="0"/>
        <w:rPr>
          <w:rStyle w:val="3"/>
          <w:sz w:val="24"/>
          <w:szCs w:val="24"/>
        </w:rPr>
      </w:pPr>
    </w:p>
    <w:p w:rsidR="00B5078E" w:rsidRPr="00622BD7" w:rsidRDefault="00622BD7" w:rsidP="00622BD7">
      <w:pPr>
        <w:pStyle w:val="31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622BD7">
        <w:rPr>
          <w:rStyle w:val="3"/>
          <w:b w:val="0"/>
          <w:i w:val="0"/>
          <w:sz w:val="24"/>
          <w:szCs w:val="24"/>
        </w:rPr>
        <w:t>Вывод.</w:t>
      </w:r>
      <w:r w:rsidRPr="00622BD7">
        <w:rPr>
          <w:sz w:val="24"/>
          <w:szCs w:val="24"/>
        </w:rPr>
        <w:t xml:space="preserve"> Повторили тему «Гидролиз»; исследовали индикато</w:t>
      </w:r>
      <w:r w:rsidRPr="00622BD7">
        <w:rPr>
          <w:sz w:val="24"/>
          <w:szCs w:val="24"/>
        </w:rPr>
        <w:softHyphen/>
        <w:t>рами растворы солей; объяснили характер среды схемами гид</w:t>
      </w:r>
      <w:r w:rsidRPr="00622BD7">
        <w:rPr>
          <w:sz w:val="24"/>
          <w:szCs w:val="24"/>
        </w:rPr>
        <w:softHyphen/>
        <w:t>ролиза.</w:t>
      </w:r>
    </w:p>
    <w:sectPr w:rsidR="00B5078E" w:rsidRPr="00622BD7" w:rsidSect="00622BD7">
      <w:pgSz w:w="16838" w:h="11906" w:orient="landscape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22BD7"/>
    <w:rsid w:val="00435D47"/>
    <w:rsid w:val="00622BD7"/>
    <w:rsid w:val="00B5078E"/>
    <w:rsid w:val="00C2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BD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2BD7"/>
    <w:rPr>
      <w:rFonts w:ascii="Times New Roman" w:eastAsia="Times New Roman" w:hAnsi="Times New Roman" w:cs="Times New Roman"/>
      <w:spacing w:val="3"/>
      <w:sz w:val="15"/>
      <w:szCs w:val="15"/>
      <w:shd w:val="clear" w:color="auto" w:fill="FFFFFF"/>
    </w:rPr>
  </w:style>
  <w:style w:type="character" w:customStyle="1" w:styleId="3">
    <w:name w:val="Основной текст (3) + Полужирный;Курсив"/>
    <w:basedOn w:val="a0"/>
    <w:rsid w:val="00622BD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2pt">
    <w:name w:val="Заголовок №1 + Интервал 2 pt"/>
    <w:basedOn w:val="a0"/>
    <w:rsid w:val="00622BD7"/>
  </w:style>
  <w:style w:type="character" w:customStyle="1" w:styleId="113pt">
    <w:name w:val="Заголовок №1 + 13 pt"/>
    <w:basedOn w:val="a0"/>
    <w:rsid w:val="00622BD7"/>
  </w:style>
  <w:style w:type="character" w:customStyle="1" w:styleId="32pt">
    <w:name w:val="Основной текст (3) + Интервал 2 pt"/>
    <w:basedOn w:val="a0"/>
    <w:rsid w:val="00622B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3"/>
      <w:sz w:val="19"/>
      <w:szCs w:val="19"/>
    </w:rPr>
  </w:style>
  <w:style w:type="paragraph" w:customStyle="1" w:styleId="20">
    <w:name w:val="Основной текст (2)"/>
    <w:basedOn w:val="a"/>
    <w:link w:val="2"/>
    <w:rsid w:val="00622B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15"/>
      <w:szCs w:val="15"/>
      <w:lang w:eastAsia="en-US"/>
    </w:rPr>
  </w:style>
  <w:style w:type="table" w:styleId="a3">
    <w:name w:val="Table Grid"/>
    <w:basedOn w:val="a1"/>
    <w:uiPriority w:val="59"/>
    <w:rsid w:val="00622BD7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_"/>
    <w:basedOn w:val="a0"/>
    <w:link w:val="31"/>
    <w:rsid w:val="00622BD7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22BD7"/>
    <w:pPr>
      <w:shd w:val="clear" w:color="auto" w:fill="FFFFFF"/>
      <w:spacing w:before="120" w:after="180" w:line="240" w:lineRule="exact"/>
      <w:ind w:firstLine="340"/>
      <w:jc w:val="both"/>
    </w:pPr>
    <w:rPr>
      <w:rFonts w:ascii="Times New Roman" w:eastAsia="Times New Roman" w:hAnsi="Times New Roman" w:cs="Times New Roman"/>
      <w:color w:val="auto"/>
      <w:spacing w:val="3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Company>DG Win&amp;Soft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Политова</dc:creator>
  <cp:keywords/>
  <dc:description/>
  <cp:lastModifiedBy>Admin</cp:lastModifiedBy>
  <cp:revision>3</cp:revision>
  <dcterms:created xsi:type="dcterms:W3CDTF">2014-01-17T18:25:00Z</dcterms:created>
  <dcterms:modified xsi:type="dcterms:W3CDTF">2014-12-24T18:11:00Z</dcterms:modified>
</cp:coreProperties>
</file>